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C30F6" w14:textId="77777777" w:rsidR="00E4717A" w:rsidRDefault="00E4717A" w:rsidP="00E4717A">
      <w:pPr>
        <w:pStyle w:val="alert-title"/>
        <w:shd w:val="clear" w:color="auto" w:fill="FFFFFF"/>
        <w:spacing w:before="0" w:beforeAutospacing="0" w:after="120" w:afterAutospacing="0"/>
        <w:jc w:val="center"/>
        <w:rPr>
          <w:rFonts w:ascii="Open Sans" w:hAnsi="Open Sans" w:cs="Open Sans"/>
          <w:b/>
          <w:bCs/>
          <w:color w:val="222222"/>
          <w:sz w:val="22"/>
          <w:szCs w:val="22"/>
        </w:rPr>
      </w:pPr>
      <w:r>
        <w:rPr>
          <w:rFonts w:ascii="Open Sans" w:hAnsi="Open Sans" w:cs="Open Sans"/>
          <w:b/>
          <w:bCs/>
          <w:color w:val="222222"/>
          <w:sz w:val="22"/>
          <w:szCs w:val="22"/>
        </w:rPr>
        <w:t>Free Membership Coupon</w:t>
      </w:r>
    </w:p>
    <w:p w14:paraId="02CEF888" w14:textId="517E8836" w:rsidR="00E4717A" w:rsidRDefault="00E4717A" w:rsidP="00E4717A">
      <w:pPr>
        <w:pStyle w:val="NormalWeb"/>
        <w:shd w:val="clear" w:color="auto" w:fill="FFFFFF"/>
        <w:spacing w:before="0" w:beforeAutospacing="0" w:after="0" w:afterAutospacing="0"/>
        <w:jc w:val="center"/>
        <w:rPr>
          <w:rFonts w:ascii="Open Sans" w:hAnsi="Open Sans" w:cs="Open Sans"/>
          <w:b/>
          <w:bCs/>
          <w:color w:val="222222"/>
          <w:sz w:val="22"/>
          <w:szCs w:val="22"/>
        </w:rPr>
      </w:pPr>
      <w:r>
        <w:rPr>
          <w:rFonts w:ascii="Open Sans" w:hAnsi="Open Sans" w:cs="Open Sans"/>
          <w:b/>
          <w:bCs/>
          <w:color w:val="222222"/>
          <w:sz w:val="22"/>
          <w:szCs w:val="22"/>
        </w:rPr>
        <w:t>Individuals employed at a regulated program can use the coupon code "PDG2021" to join The Registry or renew membership for free.</w:t>
      </w:r>
    </w:p>
    <w:p w14:paraId="7E3C69DD" w14:textId="77777777" w:rsidR="00E4717A" w:rsidRDefault="00E4717A" w:rsidP="00E4717A">
      <w:pPr>
        <w:pStyle w:val="NormalWeb"/>
        <w:shd w:val="clear" w:color="auto" w:fill="FFFFFF"/>
        <w:spacing w:before="0" w:beforeAutospacing="0" w:after="0" w:afterAutospacing="0"/>
        <w:jc w:val="center"/>
        <w:rPr>
          <w:rFonts w:ascii="Open Sans" w:hAnsi="Open Sans" w:cs="Open Sans"/>
          <w:b/>
          <w:bCs/>
          <w:color w:val="222222"/>
          <w:sz w:val="22"/>
          <w:szCs w:val="22"/>
        </w:rPr>
      </w:pPr>
    </w:p>
    <w:p w14:paraId="59211E7F" w14:textId="77777777" w:rsidR="00E4717A" w:rsidRDefault="00E4717A" w:rsidP="00E4717A">
      <w:pPr>
        <w:pStyle w:val="NormalWeb"/>
        <w:shd w:val="clear" w:color="auto" w:fill="FFFFFF"/>
        <w:spacing w:before="0" w:beforeAutospacing="0" w:after="165" w:afterAutospacing="0"/>
        <w:rPr>
          <w:rFonts w:ascii="Open Sans" w:hAnsi="Open Sans" w:cs="Open Sans"/>
          <w:b/>
          <w:bCs/>
          <w:color w:val="222222"/>
          <w:sz w:val="22"/>
          <w:szCs w:val="22"/>
        </w:rPr>
      </w:pPr>
      <w:r>
        <w:rPr>
          <w:rFonts w:ascii="Open Sans" w:hAnsi="Open Sans" w:cs="Open Sans"/>
          <w:b/>
          <w:bCs/>
          <w:color w:val="222222"/>
          <w:sz w:val="22"/>
          <w:szCs w:val="22"/>
        </w:rPr>
        <w:t>You may edit the information in your Registry Profile. If you would like to have your Career Level recalculated to reflect any changes or need new documentation verified by The Registry, please submit a membership renewal application by selecting one of the renew options below. Please note, if you have no documentation to send to The Registry, remember to click the I have no documentation to submit button when submitting your application. For questions on submitting an application or acceptable documentation, download our </w:t>
      </w:r>
      <w:hyperlink r:id="rId4" w:tgtFrame="_blank" w:history="1">
        <w:r>
          <w:rPr>
            <w:rStyle w:val="Hyperlink"/>
            <w:rFonts w:ascii="Open Sans" w:hAnsi="Open Sans" w:cs="Open Sans"/>
            <w:b/>
            <w:bCs/>
            <w:color w:val="790000"/>
            <w:sz w:val="22"/>
            <w:szCs w:val="22"/>
          </w:rPr>
          <w:t>Membership Application Guide.</w:t>
        </w:r>
      </w:hyperlink>
    </w:p>
    <w:p w14:paraId="2227CA6C" w14:textId="77777777" w:rsidR="002622E4" w:rsidRDefault="00E4717A"/>
    <w:sectPr w:rsidR="00262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17A"/>
    <w:rsid w:val="00091027"/>
    <w:rsid w:val="00D76195"/>
    <w:rsid w:val="00E47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03D4"/>
  <w15:chartTrackingRefBased/>
  <w15:docId w15:val="{67737BB3-DDC6-492C-9790-AC2C706B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ert-title">
    <w:name w:val="alert-title"/>
    <w:basedOn w:val="Normal"/>
    <w:rsid w:val="00E4717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471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71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125719">
      <w:bodyDiv w:val="1"/>
      <w:marLeft w:val="0"/>
      <w:marRight w:val="0"/>
      <w:marTop w:val="0"/>
      <w:marBottom w:val="0"/>
      <w:divBdr>
        <w:top w:val="none" w:sz="0" w:space="0" w:color="auto"/>
        <w:left w:val="none" w:sz="0" w:space="0" w:color="auto"/>
        <w:bottom w:val="none" w:sz="0" w:space="0" w:color="auto"/>
        <w:right w:val="none" w:sz="0" w:space="0" w:color="auto"/>
      </w:divBdr>
      <w:divsChild>
        <w:div w:id="1205291811">
          <w:marLeft w:val="0"/>
          <w:marRight w:val="0"/>
          <w:marTop w:val="225"/>
          <w:marBottom w:val="225"/>
          <w:divBdr>
            <w:top w:val="single" w:sz="6" w:space="8" w:color="00ADED"/>
            <w:left w:val="single" w:sz="6" w:space="11" w:color="00ADED"/>
            <w:bottom w:val="single" w:sz="6" w:space="8" w:color="00ADED"/>
            <w:right w:val="single" w:sz="6" w:space="11" w:color="00ADE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wnregwistore.blob.core.windows.net/dnnfiles/AzureCloudStorage/Support-Guide/Membership-Application-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Mason</dc:creator>
  <cp:keywords/>
  <dc:description/>
  <cp:lastModifiedBy>Teri Mason</cp:lastModifiedBy>
  <cp:revision>1</cp:revision>
  <cp:lastPrinted>2021-06-14T20:25:00Z</cp:lastPrinted>
  <dcterms:created xsi:type="dcterms:W3CDTF">2021-06-14T20:24:00Z</dcterms:created>
  <dcterms:modified xsi:type="dcterms:W3CDTF">2021-06-14T20:25:00Z</dcterms:modified>
</cp:coreProperties>
</file>